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DE2E8" w14:textId="444AF76C" w:rsidR="00213F68" w:rsidRPr="004D4B55" w:rsidRDefault="6D36FD20" w:rsidP="00213F68">
      <w:pPr>
        <w:pStyle w:val="Heading1"/>
        <w:rPr>
          <w:rFonts w:ascii="Open Sans" w:hAnsi="Open Sans" w:cs="Open Sans"/>
          <w:b/>
          <w:bCs/>
          <w:color w:val="008F9E"/>
          <w:lang w:val="en-US"/>
        </w:rPr>
      </w:pPr>
      <w:r w:rsidRPr="004D4B55">
        <w:rPr>
          <w:rFonts w:ascii="Open Sans" w:hAnsi="Open Sans" w:cs="Open Sans"/>
          <w:b/>
          <w:bCs/>
          <w:color w:val="008F9E"/>
          <w:lang w:val="en-US"/>
        </w:rPr>
        <w:t>Data Managemen</w:t>
      </w:r>
      <w:r w:rsidR="4678057B" w:rsidRPr="004D4B55">
        <w:rPr>
          <w:rFonts w:ascii="Open Sans" w:hAnsi="Open Sans" w:cs="Open Sans"/>
          <w:b/>
          <w:bCs/>
          <w:color w:val="008F9E"/>
          <w:lang w:val="en-US"/>
        </w:rPr>
        <w:t>t</w:t>
      </w:r>
      <w:r w:rsidRPr="004D4B55">
        <w:rPr>
          <w:rFonts w:ascii="Open Sans" w:hAnsi="Open Sans" w:cs="Open Sans"/>
          <w:b/>
          <w:bCs/>
          <w:color w:val="008F9E"/>
          <w:lang w:val="en-US"/>
        </w:rPr>
        <w:t xml:space="preserve"> Plan</w:t>
      </w:r>
      <w:r w:rsidR="009F68A3" w:rsidRPr="004D4B55">
        <w:rPr>
          <w:rFonts w:ascii="Open Sans" w:hAnsi="Open Sans" w:cs="Open Sans"/>
          <w:b/>
          <w:bCs/>
          <w:color w:val="008F9E"/>
          <w:lang w:val="en-US"/>
        </w:rPr>
        <w:t xml:space="preserve"> </w:t>
      </w:r>
    </w:p>
    <w:p w14:paraId="0CDE4613" w14:textId="0C478B0E" w:rsidR="00726A6B" w:rsidRPr="00131ABB" w:rsidRDefault="00717B93" w:rsidP="52FFA566">
      <w:pPr>
        <w:pStyle w:val="SYSleipteksti"/>
        <w:rPr>
          <w:rFonts w:ascii="Open Sans" w:eastAsiaTheme="majorEastAsia" w:hAnsi="Open Sans" w:cs="Open Sans"/>
          <w:color w:val="20E7FF" w:themeColor="accent4" w:themeShade="BF"/>
          <w:szCs w:val="24"/>
          <w:lang w:val="en-US"/>
        </w:rPr>
      </w:pPr>
      <w:r>
        <w:rPr>
          <w:rFonts w:ascii="Open Sans" w:hAnsi="Open Sans" w:cs="Open Sans"/>
          <w:b/>
          <w:bCs/>
          <w:i/>
          <w:iCs/>
          <w:lang w:val="en-US"/>
        </w:rPr>
        <w:br/>
      </w:r>
      <w:r w:rsidR="00D9016E" w:rsidRPr="00131ABB">
        <w:rPr>
          <w:rFonts w:ascii="Open Sans" w:hAnsi="Open Sans" w:cs="Open Sans"/>
          <w:b/>
          <w:bCs/>
          <w:i/>
          <w:iCs/>
          <w:szCs w:val="24"/>
          <w:lang w:val="en-US"/>
        </w:rPr>
        <w:t>Instructions for writing the Data Management Plan:</w:t>
      </w:r>
    </w:p>
    <w:p w14:paraId="44DD5A6B" w14:textId="57CE0F85" w:rsidR="18E78C7E" w:rsidRPr="00131ABB" w:rsidRDefault="18E78C7E" w:rsidP="52FFA566">
      <w:pPr>
        <w:rPr>
          <w:rFonts w:ascii="Open Sans" w:hAnsi="Open Sans" w:cs="Open Sans"/>
          <w:sz w:val="24"/>
          <w:szCs w:val="24"/>
          <w:lang w:val="en-US"/>
        </w:rPr>
      </w:pPr>
      <w:r w:rsidRPr="00131ABB">
        <w:rPr>
          <w:rFonts w:ascii="Open Sans" w:eastAsia="Roboto" w:hAnsi="Open Sans" w:cs="Open Sans"/>
          <w:sz w:val="24"/>
          <w:szCs w:val="24"/>
          <w:lang w:val="en-US"/>
        </w:rPr>
        <w:t xml:space="preserve">The NOVEL </w:t>
      </w:r>
      <w:r w:rsidR="00391751" w:rsidRPr="00131ABB">
        <w:rPr>
          <w:rFonts w:ascii="Open Sans" w:eastAsia="Roboto" w:hAnsi="Open Sans" w:cs="Open Sans"/>
          <w:sz w:val="24"/>
          <w:szCs w:val="24"/>
          <w:lang w:val="en-US"/>
        </w:rPr>
        <w:t>D</w:t>
      </w:r>
      <w:r w:rsidR="001D2489" w:rsidRPr="00131ABB">
        <w:rPr>
          <w:rFonts w:ascii="Open Sans" w:eastAsia="Roboto" w:hAnsi="Open Sans" w:cs="Open Sans"/>
          <w:sz w:val="24"/>
          <w:szCs w:val="24"/>
          <w:lang w:val="en-US"/>
        </w:rPr>
        <w:t xml:space="preserve">ata </w:t>
      </w:r>
      <w:r w:rsidR="00391751" w:rsidRPr="00131ABB">
        <w:rPr>
          <w:rFonts w:ascii="Open Sans" w:eastAsia="Roboto" w:hAnsi="Open Sans" w:cs="Open Sans"/>
          <w:sz w:val="24"/>
          <w:szCs w:val="24"/>
          <w:lang w:val="en-US"/>
        </w:rPr>
        <w:t>M</w:t>
      </w:r>
      <w:r w:rsidRPr="00131ABB">
        <w:rPr>
          <w:rFonts w:ascii="Open Sans" w:eastAsia="Roboto" w:hAnsi="Open Sans" w:cs="Open Sans"/>
          <w:sz w:val="24"/>
          <w:szCs w:val="24"/>
          <w:lang w:val="en-US"/>
        </w:rPr>
        <w:t xml:space="preserve">anagement </w:t>
      </w:r>
      <w:r w:rsidR="00391751" w:rsidRPr="00131ABB">
        <w:rPr>
          <w:rFonts w:ascii="Open Sans" w:eastAsia="Roboto" w:hAnsi="Open Sans" w:cs="Open Sans"/>
          <w:sz w:val="24"/>
          <w:szCs w:val="24"/>
          <w:lang w:val="en-US"/>
        </w:rPr>
        <w:t>P</w:t>
      </w:r>
      <w:r w:rsidRPr="00131ABB">
        <w:rPr>
          <w:rFonts w:ascii="Open Sans" w:eastAsia="Roboto" w:hAnsi="Open Sans" w:cs="Open Sans"/>
          <w:sz w:val="24"/>
          <w:szCs w:val="24"/>
          <w:lang w:val="en-US"/>
        </w:rPr>
        <w:t xml:space="preserve">lan </w:t>
      </w:r>
      <w:r w:rsidR="00391751" w:rsidRPr="00131ABB">
        <w:rPr>
          <w:rFonts w:ascii="Open Sans" w:eastAsia="Roboto" w:hAnsi="Open Sans" w:cs="Open Sans"/>
          <w:sz w:val="24"/>
          <w:szCs w:val="24"/>
          <w:lang w:val="en-US"/>
        </w:rPr>
        <w:t>(</w:t>
      </w:r>
      <w:r w:rsidR="00D92FF8" w:rsidRPr="00131ABB">
        <w:rPr>
          <w:rFonts w:ascii="Open Sans" w:eastAsia="Roboto" w:hAnsi="Open Sans" w:cs="Open Sans"/>
          <w:sz w:val="24"/>
          <w:szCs w:val="24"/>
          <w:lang w:val="en-US"/>
        </w:rPr>
        <w:t>D</w:t>
      </w:r>
      <w:r w:rsidR="00391751" w:rsidRPr="00131ABB">
        <w:rPr>
          <w:rFonts w:ascii="Open Sans" w:eastAsia="Roboto" w:hAnsi="Open Sans" w:cs="Open Sans"/>
          <w:sz w:val="24"/>
          <w:szCs w:val="24"/>
          <w:lang w:val="en-US"/>
        </w:rPr>
        <w:t xml:space="preserve">MP) </w:t>
      </w:r>
      <w:r w:rsidRPr="00131ABB">
        <w:rPr>
          <w:rFonts w:ascii="Open Sans" w:eastAsia="Roboto" w:hAnsi="Open Sans" w:cs="Open Sans"/>
          <w:sz w:val="24"/>
          <w:szCs w:val="24"/>
          <w:lang w:val="en-US"/>
        </w:rPr>
        <w:t xml:space="preserve">is based on the </w:t>
      </w:r>
      <w:hyperlink r:id="rId11" w:history="1">
        <w:r w:rsidRPr="00131ABB">
          <w:rPr>
            <w:rStyle w:val="Hyperlink"/>
            <w:rFonts w:ascii="Open Sans" w:eastAsia="Roboto" w:hAnsi="Open Sans" w:cs="Open Sans"/>
            <w:color w:val="1B779D" w:themeColor="accent3" w:themeTint="BF"/>
            <w:sz w:val="24"/>
            <w:szCs w:val="24"/>
            <w:lang w:val="en-US"/>
          </w:rPr>
          <w:t>data management plan instructions of the Research Council of Finland</w:t>
        </w:r>
      </w:hyperlink>
      <w:r w:rsidRPr="00131ABB">
        <w:rPr>
          <w:rFonts w:ascii="Open Sans" w:eastAsia="Roboto" w:hAnsi="Open Sans" w:cs="Open Sans"/>
          <w:sz w:val="24"/>
          <w:szCs w:val="24"/>
          <w:lang w:val="en-US"/>
        </w:rPr>
        <w:t>.</w:t>
      </w:r>
      <w:r w:rsidR="009933F8" w:rsidRPr="00131ABB">
        <w:rPr>
          <w:rFonts w:ascii="Open Sans" w:eastAsia="Roboto" w:hAnsi="Open Sans" w:cs="Open Sans"/>
          <w:sz w:val="24"/>
          <w:szCs w:val="24"/>
          <w:lang w:val="en-US"/>
        </w:rPr>
        <w:t xml:space="preserve"> Please read these </w:t>
      </w:r>
      <w:r w:rsidR="00672F4D" w:rsidRPr="00131ABB">
        <w:rPr>
          <w:rFonts w:ascii="Open Sans" w:eastAsia="Roboto" w:hAnsi="Open Sans" w:cs="Open Sans"/>
          <w:sz w:val="24"/>
          <w:szCs w:val="24"/>
          <w:lang w:val="en-US"/>
        </w:rPr>
        <w:t>instructions carefully.</w:t>
      </w:r>
      <w:r w:rsidRPr="00131ABB">
        <w:rPr>
          <w:rFonts w:ascii="Open Sans" w:eastAsia="Roboto" w:hAnsi="Open Sans" w:cs="Open Sans"/>
          <w:sz w:val="24"/>
          <w:szCs w:val="24"/>
          <w:lang w:val="en-US"/>
        </w:rPr>
        <w:t xml:space="preserve"> Under MSCA rules (DMP) should accord </w:t>
      </w:r>
      <w:proofErr w:type="gramStart"/>
      <w:r w:rsidRPr="00131ABB">
        <w:rPr>
          <w:rFonts w:ascii="Open Sans" w:eastAsia="Roboto" w:hAnsi="Open Sans" w:cs="Open Sans"/>
          <w:sz w:val="24"/>
          <w:szCs w:val="24"/>
          <w:lang w:val="en-US"/>
        </w:rPr>
        <w:t>to</w:t>
      </w:r>
      <w:proofErr w:type="gramEnd"/>
      <w:r w:rsidRPr="00131ABB">
        <w:rPr>
          <w:rFonts w:ascii="Open Sans" w:eastAsia="Roboto" w:hAnsi="Open Sans" w:cs="Open Sans"/>
          <w:sz w:val="24"/>
          <w:szCs w:val="24"/>
          <w:lang w:val="en-US"/>
        </w:rPr>
        <w:t xml:space="preserve"> the FAIR - findable, accessible, interoperable and reusable - principles.</w:t>
      </w:r>
      <w:r w:rsidR="006037AD" w:rsidRPr="00131ABB">
        <w:rPr>
          <w:rFonts w:ascii="Open Sans" w:eastAsia="Roboto" w:hAnsi="Open Sans" w:cs="Open Sans"/>
          <w:sz w:val="24"/>
          <w:szCs w:val="24"/>
          <w:lang w:val="en-US"/>
        </w:rPr>
        <w:t xml:space="preserve"> </w:t>
      </w:r>
      <w:r w:rsidRPr="00131ABB">
        <w:rPr>
          <w:rFonts w:ascii="Open Sans" w:eastAsia="Roboto" w:hAnsi="Open Sans" w:cs="Open Sans"/>
          <w:sz w:val="24"/>
          <w:szCs w:val="24"/>
          <w:lang w:val="en-US"/>
        </w:rPr>
        <w:t xml:space="preserve">See the </w:t>
      </w:r>
      <w:hyperlink r:id="rId12" w:history="1">
        <w:r w:rsidRPr="00131ABB">
          <w:rPr>
            <w:rStyle w:val="Hyperlink"/>
            <w:rFonts w:ascii="Open Sans" w:eastAsia="Roboto" w:hAnsi="Open Sans" w:cs="Open Sans"/>
            <w:color w:val="1B779D" w:themeColor="accent3" w:themeTint="BF"/>
            <w:sz w:val="24"/>
            <w:szCs w:val="24"/>
            <w:lang w:val="en-US"/>
          </w:rPr>
          <w:t>Horizon Europe Programme Guide</w:t>
        </w:r>
      </w:hyperlink>
      <w:r w:rsidRPr="00131ABB">
        <w:rPr>
          <w:rFonts w:ascii="Open Sans" w:eastAsia="Roboto" w:hAnsi="Open Sans" w:cs="Open Sans"/>
          <w:sz w:val="24"/>
          <w:szCs w:val="24"/>
          <w:lang w:val="en-US"/>
        </w:rPr>
        <w:t xml:space="preserve"> for further details</w:t>
      </w:r>
      <w:r w:rsidR="006037AD" w:rsidRPr="00131ABB">
        <w:rPr>
          <w:rFonts w:ascii="Open Sans" w:eastAsia="Roboto" w:hAnsi="Open Sans" w:cs="Open Sans"/>
          <w:sz w:val="24"/>
          <w:szCs w:val="24"/>
          <w:lang w:val="en-US"/>
        </w:rPr>
        <w:t>.</w:t>
      </w:r>
    </w:p>
    <w:p w14:paraId="328F68E8" w14:textId="77777777" w:rsidR="00717B93" w:rsidRPr="00131ABB" w:rsidRDefault="18E78C7E" w:rsidP="00717B93">
      <w:pPr>
        <w:rPr>
          <w:rFonts w:ascii="Open Sans" w:eastAsia="Roboto" w:hAnsi="Open Sans" w:cs="Open Sans"/>
          <w:sz w:val="24"/>
          <w:szCs w:val="24"/>
          <w:lang w:val="en-US"/>
        </w:rPr>
      </w:pPr>
      <w:r w:rsidRPr="00131ABB">
        <w:rPr>
          <w:rFonts w:ascii="Open Sans" w:eastAsia="Roboto" w:hAnsi="Open Sans" w:cs="Open Sans"/>
          <w:sz w:val="24"/>
          <w:szCs w:val="24"/>
          <w:lang w:val="en-US"/>
        </w:rPr>
        <w:t>The Plan should describe the following:</w:t>
      </w:r>
    </w:p>
    <w:p w14:paraId="79532133" w14:textId="1DA08808" w:rsidR="00D62821" w:rsidRPr="00131ABB" w:rsidRDefault="00D62821" w:rsidP="003F3DE7">
      <w:pPr>
        <w:pStyle w:val="ListParagraph"/>
        <w:numPr>
          <w:ilvl w:val="0"/>
          <w:numId w:val="13"/>
        </w:numPr>
        <w:rPr>
          <w:rFonts w:ascii="Open Sans" w:hAnsi="Open Sans" w:cs="Open Sans"/>
          <w:sz w:val="24"/>
          <w:szCs w:val="24"/>
          <w:lang w:val="en-US"/>
        </w:rPr>
      </w:pPr>
      <w:r w:rsidRPr="00131ABB">
        <w:rPr>
          <w:rFonts w:ascii="Open Sans" w:hAnsi="Open Sans" w:cs="Open Sans"/>
          <w:sz w:val="24"/>
          <w:szCs w:val="24"/>
          <w:lang w:val="en-US"/>
        </w:rPr>
        <w:t xml:space="preserve">Where the data will be stored and how it will be backed up during the project </w:t>
      </w:r>
    </w:p>
    <w:p w14:paraId="4025749A" w14:textId="77777777" w:rsidR="00D62821" w:rsidRPr="00131ABB" w:rsidRDefault="00D62821" w:rsidP="00D62821">
      <w:pPr>
        <w:pStyle w:val="ListParagraph"/>
        <w:numPr>
          <w:ilvl w:val="0"/>
          <w:numId w:val="12"/>
        </w:numPr>
        <w:rPr>
          <w:rFonts w:ascii="Open Sans" w:hAnsi="Open Sans" w:cs="Open Sans"/>
          <w:sz w:val="24"/>
          <w:szCs w:val="24"/>
          <w:lang w:val="en-US"/>
        </w:rPr>
      </w:pPr>
      <w:r w:rsidRPr="00131ABB">
        <w:rPr>
          <w:rFonts w:ascii="Open Sans" w:hAnsi="Open Sans" w:cs="Open Sans"/>
          <w:sz w:val="24"/>
          <w:szCs w:val="24"/>
          <w:lang w:val="en-US"/>
        </w:rPr>
        <w:t xml:space="preserve">How any legal and ethical issues related to the sharing of data (e.g. ownership, copyright, sensitivity) will be resolved </w:t>
      </w:r>
    </w:p>
    <w:p w14:paraId="4C325676" w14:textId="77777777" w:rsidR="00D62821" w:rsidRPr="00131ABB" w:rsidRDefault="00D62821" w:rsidP="00D62821">
      <w:pPr>
        <w:pStyle w:val="ListParagraph"/>
        <w:numPr>
          <w:ilvl w:val="0"/>
          <w:numId w:val="12"/>
        </w:numPr>
        <w:rPr>
          <w:rFonts w:ascii="Open Sans" w:hAnsi="Open Sans" w:cs="Open Sans"/>
          <w:sz w:val="24"/>
          <w:szCs w:val="24"/>
          <w:lang w:val="en-US"/>
        </w:rPr>
      </w:pPr>
      <w:r w:rsidRPr="00131ABB">
        <w:rPr>
          <w:rFonts w:ascii="Open Sans" w:hAnsi="Open Sans" w:cs="Open Sans"/>
          <w:sz w:val="24"/>
          <w:szCs w:val="24"/>
          <w:lang w:val="en-US"/>
        </w:rPr>
        <w:t xml:space="preserve">Where the data or a publishable portion of them will be made available after the end of the project </w:t>
      </w:r>
    </w:p>
    <w:p w14:paraId="3D2D3DCC" w14:textId="44C81DF7" w:rsidR="00D62821" w:rsidRPr="00131ABB" w:rsidRDefault="00D62821" w:rsidP="00D62821">
      <w:pPr>
        <w:pStyle w:val="ListParagraph"/>
        <w:numPr>
          <w:ilvl w:val="0"/>
          <w:numId w:val="12"/>
        </w:numPr>
        <w:rPr>
          <w:rFonts w:ascii="Open Sans" w:hAnsi="Open Sans" w:cs="Open Sans"/>
          <w:sz w:val="24"/>
          <w:szCs w:val="24"/>
          <w:lang w:val="en-US"/>
        </w:rPr>
      </w:pPr>
      <w:r w:rsidRPr="00131ABB">
        <w:rPr>
          <w:rFonts w:ascii="Open Sans" w:hAnsi="Open Sans" w:cs="Open Sans"/>
          <w:sz w:val="24"/>
          <w:szCs w:val="24"/>
          <w:lang w:val="en-US"/>
        </w:rPr>
        <w:t xml:space="preserve">If the project does not collect or produce any data fully or partially suitable for reuse, justify why the data cannot be made available even partially. </w:t>
      </w:r>
    </w:p>
    <w:p w14:paraId="1DB07E7A" w14:textId="33BE9E48" w:rsidR="0029270D" w:rsidRPr="00131ABB" w:rsidRDefault="00D62821" w:rsidP="00D62821">
      <w:pPr>
        <w:rPr>
          <w:rFonts w:ascii="Open Sans" w:hAnsi="Open Sans" w:cs="Open Sans"/>
          <w:sz w:val="24"/>
          <w:szCs w:val="24"/>
          <w:lang w:val="en-US"/>
        </w:rPr>
      </w:pPr>
      <w:r w:rsidRPr="00131ABB">
        <w:rPr>
          <w:rFonts w:ascii="Open Sans" w:hAnsi="Open Sans" w:cs="Open Sans"/>
          <w:sz w:val="24"/>
          <w:szCs w:val="24"/>
          <w:lang w:val="en-US"/>
        </w:rPr>
        <w:t>The DMP thus details the types of data and research outputs to be made available, and how the data will be managed in line with FAIR principles. The DMP must also detail software to be used, curation and storage methods, and estimated costs.</w:t>
      </w:r>
      <w:r w:rsidR="004B5391" w:rsidRPr="00131ABB">
        <w:rPr>
          <w:rFonts w:ascii="Open Sans" w:hAnsi="Open Sans" w:cs="Open Sans"/>
          <w:sz w:val="24"/>
          <w:szCs w:val="24"/>
          <w:lang w:val="en-US"/>
        </w:rPr>
        <w:t xml:space="preserve"> </w:t>
      </w:r>
    </w:p>
    <w:p w14:paraId="10590A66" w14:textId="77777777" w:rsidR="00BA757F" w:rsidRPr="00131ABB" w:rsidRDefault="00BA757F" w:rsidP="00D62821">
      <w:pPr>
        <w:rPr>
          <w:rFonts w:ascii="Open Sans" w:hAnsi="Open Sans" w:cs="Open Sans"/>
          <w:sz w:val="24"/>
          <w:szCs w:val="24"/>
          <w:lang w:val="en-US"/>
        </w:rPr>
      </w:pPr>
    </w:p>
    <w:p w14:paraId="2070427C" w14:textId="16AEBA49" w:rsidR="00BA757F" w:rsidRPr="00131ABB" w:rsidRDefault="00BA757F" w:rsidP="00BA757F">
      <w:pPr>
        <w:rPr>
          <w:rFonts w:ascii="Open Sans" w:hAnsi="Open Sans" w:cs="Open Sans"/>
          <w:sz w:val="24"/>
          <w:szCs w:val="24"/>
          <w:lang w:val="en-US"/>
        </w:rPr>
      </w:pPr>
      <w:r w:rsidRPr="00131ABB">
        <w:rPr>
          <w:rFonts w:ascii="Open Sans" w:hAnsi="Open Sans" w:cs="Open Sans"/>
          <w:sz w:val="24"/>
          <w:szCs w:val="24"/>
          <w:lang w:val="en-US"/>
        </w:rPr>
        <w:t xml:space="preserve">The DMP should be completed as a word file. Once complete, please save it as a PDF file and upload it on the application portal, alongside the other required documents. The file name should be in this </w:t>
      </w:r>
      <w:proofErr w:type="gramStart"/>
      <w:r w:rsidRPr="00131ABB">
        <w:rPr>
          <w:rFonts w:ascii="Open Sans" w:hAnsi="Open Sans" w:cs="Open Sans"/>
          <w:sz w:val="24"/>
          <w:szCs w:val="24"/>
          <w:lang w:val="en-US"/>
        </w:rPr>
        <w:t xml:space="preserve">format: </w:t>
      </w:r>
      <w:r w:rsidRPr="00131ABB">
        <w:rPr>
          <w:rFonts w:ascii="Open Sans" w:hAnsi="Open Sans" w:cs="Open Sans"/>
          <w:b/>
          <w:bCs/>
          <w:sz w:val="24"/>
          <w:szCs w:val="24"/>
          <w:lang w:val="en-US"/>
        </w:rPr>
        <w:t>‘</w:t>
      </w:r>
      <w:proofErr w:type="gramEnd"/>
      <w:r w:rsidRPr="00131ABB">
        <w:rPr>
          <w:rFonts w:ascii="Open Sans" w:hAnsi="Open Sans" w:cs="Open Sans"/>
          <w:b/>
          <w:bCs/>
          <w:sz w:val="24"/>
          <w:szCs w:val="24"/>
          <w:lang w:val="en-US"/>
        </w:rPr>
        <w:t>Full name of applicant_</w:t>
      </w:r>
      <w:r w:rsidR="00543B45" w:rsidRPr="00131ABB">
        <w:rPr>
          <w:rFonts w:ascii="Open Sans" w:hAnsi="Open Sans" w:cs="Open Sans"/>
          <w:b/>
          <w:bCs/>
          <w:sz w:val="24"/>
          <w:szCs w:val="24"/>
          <w:lang w:val="en-US"/>
        </w:rPr>
        <w:t>DMP</w:t>
      </w:r>
      <w:r w:rsidRPr="00131ABB">
        <w:rPr>
          <w:rFonts w:ascii="Open Sans" w:hAnsi="Open Sans" w:cs="Open Sans"/>
          <w:b/>
          <w:bCs/>
          <w:sz w:val="24"/>
          <w:szCs w:val="24"/>
          <w:lang w:val="en-US"/>
        </w:rPr>
        <w:t>’</w:t>
      </w:r>
      <w:r w:rsidRPr="00131ABB">
        <w:rPr>
          <w:rFonts w:ascii="Open Sans" w:hAnsi="Open Sans" w:cs="Open Sans"/>
          <w:sz w:val="24"/>
          <w:szCs w:val="24"/>
          <w:lang w:val="en-US"/>
        </w:rPr>
        <w:t xml:space="preserve">. </w:t>
      </w:r>
    </w:p>
    <w:p w14:paraId="35E2C89D" w14:textId="018ECF22" w:rsidR="00BA757F" w:rsidRPr="00131ABB" w:rsidRDefault="00BA757F" w:rsidP="00BA757F">
      <w:pPr>
        <w:pStyle w:val="alaotsikko"/>
        <w:rPr>
          <w:rFonts w:ascii="Open Sans" w:hAnsi="Open Sans" w:cs="Open Sans"/>
          <w:szCs w:val="24"/>
          <w:lang w:val="en-US"/>
        </w:rPr>
      </w:pPr>
      <w:r w:rsidRPr="00131ABB">
        <w:rPr>
          <w:rFonts w:ascii="Open Sans" w:hAnsi="Open Sans" w:cs="Open Sans"/>
          <w:b w:val="0"/>
          <w:bCs w:val="0"/>
          <w:szCs w:val="24"/>
          <w:lang w:val="en-US"/>
        </w:rPr>
        <w:t>Please, write or paste the text into</w:t>
      </w:r>
      <w:r w:rsidRPr="00131ABB">
        <w:rPr>
          <w:rFonts w:ascii="Open Sans" w:hAnsi="Open Sans" w:cs="Open Sans"/>
          <w:szCs w:val="24"/>
          <w:lang w:val="en-US"/>
        </w:rPr>
        <w:t xml:space="preserve"> </w:t>
      </w:r>
      <w:r w:rsidRPr="00131ABB">
        <w:rPr>
          <w:rFonts w:ascii="Open Sans" w:hAnsi="Open Sans" w:cs="Open Sans"/>
          <w:b w:val="0"/>
          <w:bCs w:val="0"/>
          <w:szCs w:val="24"/>
          <w:lang w:val="en-US"/>
        </w:rPr>
        <w:t xml:space="preserve">“Write the </w:t>
      </w:r>
      <w:r w:rsidR="00113181" w:rsidRPr="00131ABB">
        <w:rPr>
          <w:rFonts w:ascii="Open Sans" w:hAnsi="Open Sans" w:cs="Open Sans"/>
          <w:b w:val="0"/>
          <w:bCs w:val="0"/>
          <w:szCs w:val="24"/>
          <w:lang w:val="en-US"/>
        </w:rPr>
        <w:t>plan here</w:t>
      </w:r>
      <w:r w:rsidRPr="00131ABB">
        <w:rPr>
          <w:rFonts w:ascii="Open Sans" w:hAnsi="Open Sans" w:cs="Open Sans"/>
          <w:b w:val="0"/>
          <w:bCs w:val="0"/>
          <w:szCs w:val="24"/>
          <w:lang w:val="en-US"/>
        </w:rPr>
        <w:t xml:space="preserve">” text block. Notice that you cannot format the text, and that there </w:t>
      </w:r>
      <w:r w:rsidR="00113181" w:rsidRPr="00131ABB">
        <w:rPr>
          <w:rFonts w:ascii="Open Sans" w:hAnsi="Open Sans" w:cs="Open Sans"/>
          <w:b w:val="0"/>
          <w:bCs w:val="0"/>
          <w:szCs w:val="24"/>
          <w:lang w:val="en-US"/>
        </w:rPr>
        <w:t>is a</w:t>
      </w:r>
      <w:r w:rsidRPr="00131ABB">
        <w:rPr>
          <w:rFonts w:ascii="Open Sans" w:hAnsi="Open Sans" w:cs="Open Sans"/>
          <w:b w:val="0"/>
          <w:bCs w:val="0"/>
          <w:szCs w:val="24"/>
          <w:lang w:val="en-US"/>
        </w:rPr>
        <w:t xml:space="preserve"> character limitation</w:t>
      </w:r>
      <w:r w:rsidR="00113181" w:rsidRPr="00131ABB">
        <w:rPr>
          <w:rFonts w:ascii="Open Sans" w:hAnsi="Open Sans" w:cs="Open Sans"/>
          <w:b w:val="0"/>
          <w:bCs w:val="0"/>
          <w:szCs w:val="24"/>
          <w:lang w:val="en-US"/>
        </w:rPr>
        <w:t xml:space="preserve"> for 3000 characters</w:t>
      </w:r>
      <w:r w:rsidR="00A818DD" w:rsidRPr="00131ABB">
        <w:rPr>
          <w:rFonts w:ascii="Open Sans" w:hAnsi="Open Sans" w:cs="Open Sans"/>
          <w:b w:val="0"/>
          <w:bCs w:val="0"/>
          <w:szCs w:val="24"/>
          <w:lang w:val="en-US"/>
        </w:rPr>
        <w:t>.</w:t>
      </w:r>
    </w:p>
    <w:p w14:paraId="5836FCF6" w14:textId="77777777" w:rsidR="00BA757F" w:rsidRPr="00131ABB" w:rsidRDefault="00BA757F" w:rsidP="00BA757F">
      <w:pPr>
        <w:rPr>
          <w:sz w:val="24"/>
          <w:szCs w:val="24"/>
          <w:lang w:val="en-US"/>
        </w:rPr>
      </w:pPr>
      <w:r w:rsidRPr="00131ABB">
        <w:rPr>
          <w:rFonts w:ascii="Open Sans" w:hAnsi="Open Sans" w:cs="Open Sans"/>
          <w:sz w:val="24"/>
          <w:szCs w:val="24"/>
          <w:lang w:val="en-US"/>
        </w:rPr>
        <w:t>The font used in text boxes to be filled in is Times New Roman at a size of 12 point; side margins of 1.5 cm; and minimum single spacing.</w:t>
      </w:r>
      <w:r w:rsidRPr="00131ABB">
        <w:rPr>
          <w:sz w:val="24"/>
          <w:szCs w:val="24"/>
          <w:lang w:val="en-US"/>
        </w:rPr>
        <w:t xml:space="preserve"> </w:t>
      </w:r>
      <w:r w:rsidRPr="00131ABB">
        <w:rPr>
          <w:sz w:val="24"/>
          <w:szCs w:val="24"/>
          <w:lang w:val="en-US"/>
        </w:rPr>
        <w:tab/>
      </w:r>
    </w:p>
    <w:p w14:paraId="65D32EBB" w14:textId="77777777" w:rsidR="00A818DD" w:rsidRPr="00131ABB" w:rsidRDefault="00A818DD" w:rsidP="00BA757F">
      <w:pPr>
        <w:rPr>
          <w:sz w:val="24"/>
          <w:szCs w:val="24"/>
          <w:lang w:val="en-US"/>
        </w:rPr>
      </w:pPr>
    </w:p>
    <w:p w14:paraId="6DEE993E" w14:textId="77777777" w:rsidR="00A818DD" w:rsidRPr="00131ABB" w:rsidRDefault="00A818DD" w:rsidP="00A818DD">
      <w:pPr>
        <w:rPr>
          <w:rFonts w:ascii="Open Sans" w:hAnsi="Open Sans" w:cs="Open Sans"/>
          <w:sz w:val="24"/>
          <w:szCs w:val="24"/>
          <w:lang w:val="en-US"/>
        </w:rPr>
      </w:pPr>
      <w:r w:rsidRPr="00131ABB">
        <w:rPr>
          <w:rFonts w:ascii="Open Sans" w:hAnsi="Open Sans" w:cs="Open Sans"/>
          <w:sz w:val="24"/>
          <w:szCs w:val="24"/>
          <w:lang w:val="en-US"/>
        </w:rPr>
        <w:t>The maximum length of the DMP is 5000 characters</w:t>
      </w:r>
    </w:p>
    <w:p w14:paraId="3A947F90" w14:textId="77777777" w:rsidR="00A818DD" w:rsidRPr="00AC7904" w:rsidRDefault="00A818DD" w:rsidP="00BA757F">
      <w:pPr>
        <w:rPr>
          <w:color w:val="20E7FF" w:themeColor="accent4" w:themeShade="BF"/>
          <w:lang w:val="en-US"/>
        </w:rPr>
      </w:pPr>
    </w:p>
    <w:p w14:paraId="08FA5603" w14:textId="77777777" w:rsidR="00B33398" w:rsidRDefault="00B33398" w:rsidP="00D62821">
      <w:pPr>
        <w:rPr>
          <w:rFonts w:ascii="Open Sans" w:hAnsi="Open Sans" w:cs="Open Sans"/>
          <w:lang w:val="en-US"/>
        </w:rPr>
      </w:pPr>
    </w:p>
    <w:p w14:paraId="7D00BE63" w14:textId="3C516225" w:rsidR="00A818DD" w:rsidRPr="00AC7904" w:rsidRDefault="00A818DD" w:rsidP="00A818DD">
      <w:pPr>
        <w:rPr>
          <w:b/>
          <w:bCs/>
          <w:lang w:val="en-US"/>
        </w:rPr>
      </w:pPr>
      <w:r>
        <w:rPr>
          <w:b/>
          <w:bCs/>
          <w:lang w:val="en-US"/>
        </w:rPr>
        <w:lastRenderedPageBreak/>
        <w:br/>
      </w:r>
      <w:r w:rsidRPr="00AC7904">
        <w:rPr>
          <w:b/>
          <w:bCs/>
          <w:lang w:val="en-US"/>
        </w:rPr>
        <w:t>Full Name of the Applicant</w:t>
      </w:r>
      <w:r w:rsidRPr="00AC7904">
        <w:rPr>
          <w:lang w:val="en-US"/>
        </w:rPr>
        <w:t xml:space="preserve">  </w:t>
      </w:r>
      <w:r>
        <w:fldChar w:fldCharType="begin">
          <w:ffData>
            <w:name w:val="Text1"/>
            <w:enabled/>
            <w:calcOnExit/>
            <w:textInput>
              <w:default w:val="Write your full name here"/>
              <w:maxLength w:val="50"/>
            </w:textInput>
          </w:ffData>
        </w:fldChar>
      </w:r>
      <w:r>
        <w:instrText xml:space="preserve"> FORMTEXT </w:instrText>
      </w:r>
      <w:r>
        <w:fldChar w:fldCharType="separate"/>
      </w:r>
      <w:r>
        <w:rPr>
          <w:noProof/>
        </w:rPr>
        <w:t>Write your full name here</w:t>
      </w:r>
      <w:r>
        <w:fldChar w:fldCharType="end"/>
      </w:r>
    </w:p>
    <w:p w14:paraId="2094CA7C" w14:textId="77777777" w:rsidR="00A818DD" w:rsidRPr="00AC7904" w:rsidRDefault="00A818DD" w:rsidP="00A818DD">
      <w:pPr>
        <w:spacing w:line="240" w:lineRule="auto"/>
        <w:rPr>
          <w:lang w:val="en-US"/>
        </w:rPr>
      </w:pPr>
      <w:r w:rsidRPr="00AC7904">
        <w:rPr>
          <w:b/>
          <w:bCs/>
          <w:lang w:val="en-US"/>
        </w:rPr>
        <w:t xml:space="preserve">Title of the Research Project </w:t>
      </w:r>
      <w:r>
        <w:fldChar w:fldCharType="begin">
          <w:ffData>
            <w:name w:val=""/>
            <w:enabled/>
            <w:calcOnExit/>
            <w:textInput>
              <w:default w:val="Write the title here"/>
              <w:maxLength w:val="200"/>
            </w:textInput>
          </w:ffData>
        </w:fldChar>
      </w:r>
      <w:r>
        <w:instrText xml:space="preserve"> FORMTEXT </w:instrText>
      </w:r>
      <w:r>
        <w:fldChar w:fldCharType="separate"/>
      </w:r>
      <w:r>
        <w:rPr>
          <w:noProof/>
        </w:rPr>
        <w:t>Write the title here</w:t>
      </w:r>
      <w:r>
        <w:fldChar w:fldCharType="end"/>
      </w:r>
    </w:p>
    <w:p w14:paraId="2BB8F3A4" w14:textId="77777777" w:rsidR="00A818DD" w:rsidRDefault="00A818DD" w:rsidP="00780890">
      <w:pPr>
        <w:pStyle w:val="Heading1"/>
        <w:rPr>
          <w:rFonts w:ascii="Open Sans" w:hAnsi="Open Sans" w:cs="Open Sans"/>
          <w:b/>
          <w:bCs/>
          <w:color w:val="008F9E"/>
          <w:lang w:val="en-US"/>
        </w:rPr>
      </w:pPr>
    </w:p>
    <w:p w14:paraId="7F420456" w14:textId="4E68F62D" w:rsidR="00780890" w:rsidRPr="00131ABB" w:rsidRDefault="00780890" w:rsidP="00780890">
      <w:pPr>
        <w:pStyle w:val="Heading1"/>
        <w:rPr>
          <w:rFonts w:ascii="Times New Roman" w:hAnsi="Times New Roman" w:cs="Times New Roman"/>
          <w:b/>
          <w:bCs/>
          <w:color w:val="auto"/>
          <w:lang w:val="en-US"/>
        </w:rPr>
      </w:pPr>
      <w:r w:rsidRPr="00131ABB">
        <w:rPr>
          <w:rFonts w:ascii="Times New Roman" w:hAnsi="Times New Roman" w:cs="Times New Roman"/>
          <w:b/>
          <w:bCs/>
          <w:color w:val="auto"/>
          <w:lang w:val="en-US"/>
        </w:rPr>
        <w:t xml:space="preserve">Data Management Plan </w:t>
      </w:r>
    </w:p>
    <w:p w14:paraId="271EA6C1" w14:textId="77777777" w:rsidR="00780890" w:rsidRPr="00780890" w:rsidRDefault="00780890" w:rsidP="00780890">
      <w:pPr>
        <w:rPr>
          <w:lang w:val="en-US"/>
        </w:rPr>
      </w:pPr>
    </w:p>
    <w:p w14:paraId="40CAEF4B" w14:textId="77777777" w:rsidR="00780890" w:rsidRPr="00780890" w:rsidRDefault="00780890" w:rsidP="00780890">
      <w:pPr>
        <w:rPr>
          <w:rFonts w:ascii="Times New Roman" w:hAnsi="Times New Roman" w:cs="Times New Roman"/>
          <w:sz w:val="24"/>
          <w:szCs w:val="24"/>
          <w:lang w:val="en-US"/>
        </w:rPr>
      </w:pPr>
      <w:r w:rsidRPr="00780890">
        <w:rPr>
          <w:rFonts w:ascii="Times New Roman" w:hAnsi="Times New Roman" w:cs="Times New Roman"/>
          <w:kern w:val="0"/>
          <w:sz w:val="24"/>
          <w:szCs w:val="24"/>
          <w:lang w:val="en-US"/>
          <w14:ligatures w14:val="none"/>
        </w:rPr>
        <w:fldChar w:fldCharType="begin">
          <w:ffData>
            <w:name w:val="Text1"/>
            <w:enabled/>
            <w:calcOnExit/>
            <w:textInput>
              <w:default w:val="Write your plan here"/>
            </w:textInput>
          </w:ffData>
        </w:fldChar>
      </w:r>
      <w:bookmarkStart w:id="0" w:name="Text1"/>
      <w:r w:rsidRPr="00780890">
        <w:rPr>
          <w:rFonts w:ascii="Times New Roman" w:hAnsi="Times New Roman" w:cs="Times New Roman"/>
          <w:kern w:val="0"/>
          <w:sz w:val="24"/>
          <w:szCs w:val="24"/>
          <w:lang w:val="en-US"/>
          <w14:ligatures w14:val="none"/>
        </w:rPr>
        <w:instrText xml:space="preserve"> FORMTEXT </w:instrText>
      </w:r>
      <w:r w:rsidRPr="00780890">
        <w:rPr>
          <w:rFonts w:ascii="Times New Roman" w:hAnsi="Times New Roman" w:cs="Times New Roman"/>
          <w:sz w:val="24"/>
          <w:szCs w:val="24"/>
          <w:lang w:val="en-US"/>
        </w:rPr>
      </w:r>
      <w:r w:rsidRPr="00780890">
        <w:rPr>
          <w:rFonts w:ascii="Times New Roman" w:hAnsi="Times New Roman" w:cs="Times New Roman"/>
          <w:sz w:val="24"/>
          <w:szCs w:val="24"/>
          <w:lang w:val="en-US"/>
        </w:rPr>
        <w:fldChar w:fldCharType="separate"/>
      </w:r>
      <w:r w:rsidRPr="00780890">
        <w:rPr>
          <w:rFonts w:ascii="Times New Roman" w:hAnsi="Times New Roman" w:cs="Times New Roman"/>
          <w:noProof/>
          <w:sz w:val="24"/>
          <w:szCs w:val="24"/>
          <w:lang w:val="en-US"/>
        </w:rPr>
        <w:t>Write your plan here</w:t>
      </w:r>
      <w:r w:rsidRPr="00780890">
        <w:rPr>
          <w:rFonts w:ascii="Times New Roman" w:hAnsi="Times New Roman" w:cs="Times New Roman"/>
          <w:sz w:val="24"/>
          <w:szCs w:val="24"/>
          <w:lang w:val="en-US"/>
        </w:rPr>
        <w:fldChar w:fldCharType="end"/>
      </w:r>
      <w:bookmarkEnd w:id="0"/>
    </w:p>
    <w:p w14:paraId="1A68C7F0" w14:textId="77777777" w:rsidR="00780890" w:rsidRPr="0029270D" w:rsidRDefault="00780890" w:rsidP="00D62821">
      <w:pPr>
        <w:rPr>
          <w:rFonts w:ascii="Open Sans" w:hAnsi="Open Sans" w:cs="Open Sans"/>
          <w:lang w:val="en-US"/>
        </w:rPr>
      </w:pPr>
    </w:p>
    <w:p w14:paraId="28B62B91" w14:textId="1DFAE2B9" w:rsidR="52FFA566" w:rsidRPr="0029270D" w:rsidRDefault="52FFA566" w:rsidP="52FFA566">
      <w:pPr>
        <w:rPr>
          <w:rFonts w:ascii="Open Sans" w:hAnsi="Open Sans" w:cs="Open Sans"/>
          <w:lang w:val="en-US"/>
        </w:rPr>
      </w:pPr>
    </w:p>
    <w:sectPr w:rsidR="52FFA566" w:rsidRPr="0029270D" w:rsidSect="00137189">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1418"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A320C" w14:textId="77777777" w:rsidR="008C76D6" w:rsidRDefault="008C76D6" w:rsidP="00C97025">
      <w:pPr>
        <w:spacing w:after="0" w:line="240" w:lineRule="auto"/>
      </w:pPr>
      <w:r>
        <w:separator/>
      </w:r>
    </w:p>
  </w:endnote>
  <w:endnote w:type="continuationSeparator" w:id="0">
    <w:p w14:paraId="3CD19016" w14:textId="77777777" w:rsidR="008C76D6" w:rsidRDefault="008C76D6" w:rsidP="00C97025">
      <w:pPr>
        <w:spacing w:after="0" w:line="240" w:lineRule="auto"/>
      </w:pPr>
      <w:r>
        <w:continuationSeparator/>
      </w:r>
    </w:p>
  </w:endnote>
  <w:endnote w:type="continuationNotice" w:id="1">
    <w:p w14:paraId="3B349724" w14:textId="77777777" w:rsidR="008C76D6" w:rsidRDefault="008C7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Oswald">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5643" w14:textId="77777777" w:rsidR="00137189" w:rsidRDefault="00137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202888"/>
      <w:docPartObj>
        <w:docPartGallery w:val="Page Numbers (Bottom of Page)"/>
        <w:docPartUnique/>
      </w:docPartObj>
    </w:sdtPr>
    <w:sdtEndPr/>
    <w:sdtContent>
      <w:p w14:paraId="228C00C2" w14:textId="0D5748B7" w:rsidR="0001396A" w:rsidRDefault="0001396A">
        <w:pPr>
          <w:pStyle w:val="Footer"/>
          <w:jc w:val="right"/>
        </w:pPr>
        <w:r>
          <w:fldChar w:fldCharType="begin"/>
        </w:r>
        <w:r>
          <w:instrText>PAGE   \* MERGEFORMAT</w:instrText>
        </w:r>
        <w:r>
          <w:fldChar w:fldCharType="separate"/>
        </w:r>
        <w:r>
          <w:t>2</w:t>
        </w:r>
        <w:r>
          <w:fldChar w:fldCharType="end"/>
        </w:r>
      </w:p>
    </w:sdtContent>
  </w:sdt>
  <w:p w14:paraId="07A2AD00" w14:textId="77DFC1FB" w:rsidR="00C97025" w:rsidRDefault="00C97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1452" w14:textId="155FA51E" w:rsidR="006E5DDE" w:rsidRDefault="006E5DDE" w:rsidP="006E5DDE">
    <w:pPr>
      <w:pStyle w:val="Footer"/>
      <w:tabs>
        <w:tab w:val="clear" w:pos="4819"/>
        <w:tab w:val="clear" w:pos="9638"/>
        <w:tab w:val="left" w:pos="40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E3332" w14:textId="77777777" w:rsidR="008C76D6" w:rsidRDefault="008C76D6" w:rsidP="00C97025">
      <w:pPr>
        <w:spacing w:after="0" w:line="240" w:lineRule="auto"/>
      </w:pPr>
      <w:r>
        <w:separator/>
      </w:r>
    </w:p>
  </w:footnote>
  <w:footnote w:type="continuationSeparator" w:id="0">
    <w:p w14:paraId="70C50A8D" w14:textId="77777777" w:rsidR="008C76D6" w:rsidRDefault="008C76D6" w:rsidP="00C97025">
      <w:pPr>
        <w:spacing w:after="0" w:line="240" w:lineRule="auto"/>
      </w:pPr>
      <w:r>
        <w:continuationSeparator/>
      </w:r>
    </w:p>
  </w:footnote>
  <w:footnote w:type="continuationNotice" w:id="1">
    <w:p w14:paraId="7FCDC65C" w14:textId="77777777" w:rsidR="008C76D6" w:rsidRDefault="008C7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D564" w14:textId="77777777" w:rsidR="00137189" w:rsidRDefault="00137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FE77" w14:textId="2A6C378F" w:rsidR="00E53CDE" w:rsidRPr="005437D0" w:rsidRDefault="00940AA9" w:rsidP="00F44091">
    <w:pPr>
      <w:pStyle w:val="SYSleipteksti"/>
      <w:jc w:val="right"/>
    </w:pPr>
    <w:r>
      <w:rPr>
        <w:noProof/>
        <w:sz w:val="18"/>
        <w:lang w:val="en-US"/>
      </w:rPr>
      <w:drawing>
        <wp:anchor distT="0" distB="0" distL="114300" distR="114300" simplePos="0" relativeHeight="251658243" behindDoc="0" locked="0" layoutInCell="1" allowOverlap="1" wp14:anchorId="5347DF0A" wp14:editId="7A2A5AC2">
          <wp:simplePos x="0" y="0"/>
          <wp:positionH relativeFrom="column">
            <wp:posOffset>1620520</wp:posOffset>
          </wp:positionH>
          <wp:positionV relativeFrom="paragraph">
            <wp:posOffset>-285750</wp:posOffset>
          </wp:positionV>
          <wp:extent cx="3291840" cy="939800"/>
          <wp:effectExtent l="0" t="0" r="3810" b="0"/>
          <wp:wrapNone/>
          <wp:docPr id="263219846" name="Picture 2" descr="A logo with a flower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30945" name="Picture 2" descr="A logo with a flower in the middle"/>
                  <pic:cNvPicPr/>
                </pic:nvPicPr>
                <pic:blipFill>
                  <a:blip r:embed="rId1">
                    <a:extLst>
                      <a:ext uri="{28A0092B-C50C-407E-A947-70E740481C1C}">
                        <a14:useLocalDpi xmlns:a14="http://schemas.microsoft.com/office/drawing/2010/main" val="0"/>
                      </a:ext>
                    </a:extLst>
                  </a:blip>
                  <a:stretch>
                    <a:fillRect/>
                  </a:stretch>
                </pic:blipFill>
                <pic:spPr>
                  <a:xfrm>
                    <a:off x="0" y="0"/>
                    <a:ext cx="3291840" cy="939800"/>
                  </a:xfrm>
                  <a:prstGeom prst="rect">
                    <a:avLst/>
                  </a:prstGeom>
                </pic:spPr>
              </pic:pic>
            </a:graphicData>
          </a:graphic>
          <wp14:sizeRelH relativeFrom="page">
            <wp14:pctWidth>0</wp14:pctWidth>
          </wp14:sizeRelH>
          <wp14:sizeRelV relativeFrom="page">
            <wp14:pctHeight>0</wp14:pctHeight>
          </wp14:sizeRelV>
        </wp:anchor>
      </w:drawing>
    </w:r>
    <w:r>
      <w:rPr>
        <w:noProof/>
        <w:sz w:val="18"/>
        <w:lang w:val="en-US"/>
      </w:rPr>
      <w:drawing>
        <wp:anchor distT="0" distB="0" distL="114300" distR="114300" simplePos="0" relativeHeight="251658244" behindDoc="0" locked="0" layoutInCell="1" allowOverlap="1" wp14:anchorId="71D1A3D7" wp14:editId="55504AC4">
          <wp:simplePos x="0" y="0"/>
          <wp:positionH relativeFrom="margin">
            <wp:posOffset>-66040</wp:posOffset>
          </wp:positionH>
          <wp:positionV relativeFrom="paragraph">
            <wp:posOffset>-234950</wp:posOffset>
          </wp:positionV>
          <wp:extent cx="844550" cy="844550"/>
          <wp:effectExtent l="0" t="0" r="0" b="0"/>
          <wp:wrapNone/>
          <wp:docPr id="1510766937"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39281" name="Picture 3"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14:sizeRelH relativeFrom="margin">
            <wp14:pctWidth>0</wp14:pctWidth>
          </wp14:sizeRelH>
          <wp14:sizeRelV relativeFrom="margin">
            <wp14:pctHeight>0</wp14:pctHeight>
          </wp14:sizeRelV>
        </wp:anchor>
      </w:drawing>
    </w:r>
    <w:r>
      <w:rPr>
        <w:noProof/>
        <w:sz w:val="18"/>
        <w:lang w:val="en-US"/>
      </w:rPr>
      <w:drawing>
        <wp:anchor distT="0" distB="0" distL="114300" distR="114300" simplePos="0" relativeHeight="251658245" behindDoc="0" locked="0" layoutInCell="1" allowOverlap="1" wp14:anchorId="4D655EAE" wp14:editId="2F480A2D">
          <wp:simplePos x="0" y="0"/>
          <wp:positionH relativeFrom="margin">
            <wp:posOffset>5312410</wp:posOffset>
          </wp:positionH>
          <wp:positionV relativeFrom="paragraph">
            <wp:posOffset>-353553</wp:posOffset>
          </wp:positionV>
          <wp:extent cx="927100" cy="975569"/>
          <wp:effectExtent l="0" t="0" r="6350" b="0"/>
          <wp:wrapNone/>
          <wp:docPr id="526891861" name="Picture 2"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27053" name="Picture 2" descr="A blue flag with yellow star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29847" cy="978460"/>
                  </a:xfrm>
                  <a:prstGeom prst="rect">
                    <a:avLst/>
                  </a:prstGeom>
                </pic:spPr>
              </pic:pic>
            </a:graphicData>
          </a:graphic>
          <wp14:sizeRelH relativeFrom="margin">
            <wp14:pctWidth>0</wp14:pctWidth>
          </wp14:sizeRelH>
          <wp14:sizeRelV relativeFrom="margin">
            <wp14:pctHeight>0</wp14:pctHeight>
          </wp14:sizeRelV>
        </wp:anchor>
      </w:drawing>
    </w:r>
    <w:r w:rsidR="00213F68" w:rsidRPr="00213F6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F612" w14:textId="67382D0D" w:rsidR="00C97025" w:rsidRDefault="00940AA9" w:rsidP="005437D0">
    <w:pPr>
      <w:pStyle w:val="Header"/>
      <w:jc w:val="right"/>
    </w:pPr>
    <w:r>
      <w:rPr>
        <w:noProof/>
        <w:sz w:val="18"/>
        <w:lang w:val="en-US"/>
      </w:rPr>
      <w:drawing>
        <wp:anchor distT="0" distB="0" distL="114300" distR="114300" simplePos="0" relativeHeight="251658241" behindDoc="0" locked="0" layoutInCell="1" allowOverlap="1" wp14:anchorId="2388FECD" wp14:editId="642C837D">
          <wp:simplePos x="0" y="0"/>
          <wp:positionH relativeFrom="column">
            <wp:posOffset>1490345</wp:posOffset>
          </wp:positionH>
          <wp:positionV relativeFrom="paragraph">
            <wp:posOffset>-266700</wp:posOffset>
          </wp:positionV>
          <wp:extent cx="3181180" cy="908050"/>
          <wp:effectExtent l="0" t="0" r="635" b="6350"/>
          <wp:wrapNone/>
          <wp:docPr id="1245620655" name="Picture 2" descr="A logo with a flower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30945" name="Picture 2" descr="A logo with a flower in the middle"/>
                  <pic:cNvPicPr/>
                </pic:nvPicPr>
                <pic:blipFill>
                  <a:blip r:embed="rId1">
                    <a:extLst>
                      <a:ext uri="{28A0092B-C50C-407E-A947-70E740481C1C}">
                        <a14:useLocalDpi xmlns:a14="http://schemas.microsoft.com/office/drawing/2010/main" val="0"/>
                      </a:ext>
                    </a:extLst>
                  </a:blip>
                  <a:stretch>
                    <a:fillRect/>
                  </a:stretch>
                </pic:blipFill>
                <pic:spPr>
                  <a:xfrm>
                    <a:off x="0" y="0"/>
                    <a:ext cx="3181180" cy="908050"/>
                  </a:xfrm>
                  <a:prstGeom prst="rect">
                    <a:avLst/>
                  </a:prstGeom>
                </pic:spPr>
              </pic:pic>
            </a:graphicData>
          </a:graphic>
          <wp14:sizeRelH relativeFrom="page">
            <wp14:pctWidth>0</wp14:pctWidth>
          </wp14:sizeRelH>
          <wp14:sizeRelV relativeFrom="page">
            <wp14:pctHeight>0</wp14:pctHeight>
          </wp14:sizeRelV>
        </wp:anchor>
      </w:drawing>
    </w:r>
    <w:r>
      <w:rPr>
        <w:noProof/>
        <w:sz w:val="18"/>
        <w:lang w:val="en-US"/>
      </w:rPr>
      <w:drawing>
        <wp:anchor distT="0" distB="0" distL="114300" distR="114300" simplePos="0" relativeHeight="251658240" behindDoc="0" locked="0" layoutInCell="1" allowOverlap="1" wp14:anchorId="60D96F50" wp14:editId="6A7014E3">
          <wp:simplePos x="0" y="0"/>
          <wp:positionH relativeFrom="margin">
            <wp:posOffset>-396240</wp:posOffset>
          </wp:positionH>
          <wp:positionV relativeFrom="paragraph">
            <wp:posOffset>-304800</wp:posOffset>
          </wp:positionV>
          <wp:extent cx="888352" cy="888438"/>
          <wp:effectExtent l="0" t="0" r="7620" b="6985"/>
          <wp:wrapNone/>
          <wp:docPr id="228667486"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39281" name="Picture 3"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3632" cy="89371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172A184D" wp14:editId="2998C95B">
          <wp:simplePos x="0" y="0"/>
          <wp:positionH relativeFrom="column">
            <wp:posOffset>5255260</wp:posOffset>
          </wp:positionH>
          <wp:positionV relativeFrom="paragraph">
            <wp:posOffset>-431800</wp:posOffset>
          </wp:positionV>
          <wp:extent cx="1079500" cy="1095966"/>
          <wp:effectExtent l="0" t="0" r="6350" b="9525"/>
          <wp:wrapNone/>
          <wp:docPr id="1649842164" name="Kuva 422112298" descr="Kuva, joka sisältää kohteen lippu, symboli, teksti,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43558" name="Kuva 5" descr="Kuva, joka sisältää kohteen lippu, symboli, teksti, Fontti&#10;&#10;Kuvaus luotu automaattises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10959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301"/>
    <w:multiLevelType w:val="hybridMultilevel"/>
    <w:tmpl w:val="CB6C9366"/>
    <w:lvl w:ilvl="0" w:tplc="2DD6DE3E">
      <w:start w:val="1"/>
      <w:numFmt w:val="decimal"/>
      <w:lvlText w:val="%1."/>
      <w:lvlJc w:val="left"/>
      <w:pPr>
        <w:ind w:left="360" w:hanging="360"/>
      </w:pPr>
      <w:rPr>
        <w:rFonts w:hint="default"/>
        <w:b w:val="0"/>
        <w:sz w:val="24"/>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21908434"/>
    <w:multiLevelType w:val="hybridMultilevel"/>
    <w:tmpl w:val="9984E3DA"/>
    <w:lvl w:ilvl="0" w:tplc="AC0CF066">
      <w:start w:val="1"/>
      <w:numFmt w:val="bullet"/>
      <w:lvlText w:val=""/>
      <w:lvlJc w:val="left"/>
      <w:pPr>
        <w:ind w:left="720" w:hanging="360"/>
      </w:pPr>
      <w:rPr>
        <w:rFonts w:ascii="Symbol" w:hAnsi="Symbol" w:hint="default"/>
      </w:rPr>
    </w:lvl>
    <w:lvl w:ilvl="1" w:tplc="FC4A4924">
      <w:start w:val="1"/>
      <w:numFmt w:val="bullet"/>
      <w:lvlText w:val="o"/>
      <w:lvlJc w:val="left"/>
      <w:pPr>
        <w:ind w:left="1440" w:hanging="360"/>
      </w:pPr>
      <w:rPr>
        <w:rFonts w:ascii="Courier New" w:hAnsi="Courier New" w:hint="default"/>
      </w:rPr>
    </w:lvl>
    <w:lvl w:ilvl="2" w:tplc="43C07364">
      <w:start w:val="1"/>
      <w:numFmt w:val="bullet"/>
      <w:lvlText w:val=""/>
      <w:lvlJc w:val="left"/>
      <w:pPr>
        <w:ind w:left="2160" w:hanging="360"/>
      </w:pPr>
      <w:rPr>
        <w:rFonts w:ascii="Wingdings" w:hAnsi="Wingdings" w:hint="default"/>
      </w:rPr>
    </w:lvl>
    <w:lvl w:ilvl="3" w:tplc="40542930">
      <w:start w:val="1"/>
      <w:numFmt w:val="bullet"/>
      <w:lvlText w:val=""/>
      <w:lvlJc w:val="left"/>
      <w:pPr>
        <w:ind w:left="2880" w:hanging="360"/>
      </w:pPr>
      <w:rPr>
        <w:rFonts w:ascii="Symbol" w:hAnsi="Symbol" w:hint="default"/>
      </w:rPr>
    </w:lvl>
    <w:lvl w:ilvl="4" w:tplc="8AE03F72">
      <w:start w:val="1"/>
      <w:numFmt w:val="bullet"/>
      <w:lvlText w:val="o"/>
      <w:lvlJc w:val="left"/>
      <w:pPr>
        <w:ind w:left="3600" w:hanging="360"/>
      </w:pPr>
      <w:rPr>
        <w:rFonts w:ascii="Courier New" w:hAnsi="Courier New" w:hint="default"/>
      </w:rPr>
    </w:lvl>
    <w:lvl w:ilvl="5" w:tplc="7856E8F0">
      <w:start w:val="1"/>
      <w:numFmt w:val="bullet"/>
      <w:lvlText w:val=""/>
      <w:lvlJc w:val="left"/>
      <w:pPr>
        <w:ind w:left="4320" w:hanging="360"/>
      </w:pPr>
      <w:rPr>
        <w:rFonts w:ascii="Wingdings" w:hAnsi="Wingdings" w:hint="default"/>
      </w:rPr>
    </w:lvl>
    <w:lvl w:ilvl="6" w:tplc="CFFE00C2">
      <w:start w:val="1"/>
      <w:numFmt w:val="bullet"/>
      <w:lvlText w:val=""/>
      <w:lvlJc w:val="left"/>
      <w:pPr>
        <w:ind w:left="5040" w:hanging="360"/>
      </w:pPr>
      <w:rPr>
        <w:rFonts w:ascii="Symbol" w:hAnsi="Symbol" w:hint="default"/>
      </w:rPr>
    </w:lvl>
    <w:lvl w:ilvl="7" w:tplc="5CAED30E">
      <w:start w:val="1"/>
      <w:numFmt w:val="bullet"/>
      <w:lvlText w:val="o"/>
      <w:lvlJc w:val="left"/>
      <w:pPr>
        <w:ind w:left="5760" w:hanging="360"/>
      </w:pPr>
      <w:rPr>
        <w:rFonts w:ascii="Courier New" w:hAnsi="Courier New" w:hint="default"/>
      </w:rPr>
    </w:lvl>
    <w:lvl w:ilvl="8" w:tplc="6F9C28F0">
      <w:start w:val="1"/>
      <w:numFmt w:val="bullet"/>
      <w:lvlText w:val=""/>
      <w:lvlJc w:val="left"/>
      <w:pPr>
        <w:ind w:left="6480" w:hanging="360"/>
      </w:pPr>
      <w:rPr>
        <w:rFonts w:ascii="Wingdings" w:hAnsi="Wingdings" w:hint="default"/>
      </w:rPr>
    </w:lvl>
  </w:abstractNum>
  <w:abstractNum w:abstractNumId="2" w15:restartNumberingAfterBreak="0">
    <w:nsid w:val="42766907"/>
    <w:multiLevelType w:val="hybridMultilevel"/>
    <w:tmpl w:val="DF6E2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9301A4"/>
    <w:multiLevelType w:val="hybridMultilevel"/>
    <w:tmpl w:val="511CEEC0"/>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D6273D3"/>
    <w:multiLevelType w:val="hybridMultilevel"/>
    <w:tmpl w:val="0060DB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EAF67BE"/>
    <w:multiLevelType w:val="hybridMultilevel"/>
    <w:tmpl w:val="5036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5D87A42"/>
    <w:multiLevelType w:val="hybridMultilevel"/>
    <w:tmpl w:val="1B4690E8"/>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563502E9"/>
    <w:multiLevelType w:val="hybridMultilevel"/>
    <w:tmpl w:val="95242D5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59931FBC"/>
    <w:multiLevelType w:val="hybridMultilevel"/>
    <w:tmpl w:val="2CA06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A4C6024"/>
    <w:multiLevelType w:val="hybridMultilevel"/>
    <w:tmpl w:val="3D30E356"/>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F27324C"/>
    <w:multiLevelType w:val="hybridMultilevel"/>
    <w:tmpl w:val="B70CE834"/>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1607CF3"/>
    <w:multiLevelType w:val="hybridMultilevel"/>
    <w:tmpl w:val="930A516E"/>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67E0112"/>
    <w:multiLevelType w:val="hybridMultilevel"/>
    <w:tmpl w:val="88A829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36530878">
    <w:abstractNumId w:val="1"/>
  </w:num>
  <w:num w:numId="2" w16cid:durableId="1597253160">
    <w:abstractNumId w:val="4"/>
  </w:num>
  <w:num w:numId="3" w16cid:durableId="592057330">
    <w:abstractNumId w:val="10"/>
  </w:num>
  <w:num w:numId="4" w16cid:durableId="1084954351">
    <w:abstractNumId w:val="3"/>
  </w:num>
  <w:num w:numId="5" w16cid:durableId="855073383">
    <w:abstractNumId w:val="11"/>
  </w:num>
  <w:num w:numId="6" w16cid:durableId="831289548">
    <w:abstractNumId w:val="9"/>
  </w:num>
  <w:num w:numId="7" w16cid:durableId="1017317655">
    <w:abstractNumId w:val="12"/>
  </w:num>
  <w:num w:numId="8" w16cid:durableId="672412812">
    <w:abstractNumId w:val="8"/>
  </w:num>
  <w:num w:numId="9" w16cid:durableId="140074304">
    <w:abstractNumId w:val="0"/>
  </w:num>
  <w:num w:numId="10" w16cid:durableId="689916519">
    <w:abstractNumId w:val="6"/>
  </w:num>
  <w:num w:numId="11" w16cid:durableId="1150823682">
    <w:abstractNumId w:val="5"/>
  </w:num>
  <w:num w:numId="12" w16cid:durableId="1297831269">
    <w:abstractNumId w:val="7"/>
  </w:num>
  <w:num w:numId="13" w16cid:durableId="1768035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61"/>
    <w:rsid w:val="0001396A"/>
    <w:rsid w:val="00044224"/>
    <w:rsid w:val="000647EF"/>
    <w:rsid w:val="000936B9"/>
    <w:rsid w:val="000D2F37"/>
    <w:rsid w:val="000E7604"/>
    <w:rsid w:val="000F6FC6"/>
    <w:rsid w:val="00102A87"/>
    <w:rsid w:val="001039A5"/>
    <w:rsid w:val="00113181"/>
    <w:rsid w:val="001175B3"/>
    <w:rsid w:val="00131ABB"/>
    <w:rsid w:val="00137189"/>
    <w:rsid w:val="001761E9"/>
    <w:rsid w:val="001B45FF"/>
    <w:rsid w:val="001B4826"/>
    <w:rsid w:val="001D2489"/>
    <w:rsid w:val="00213F68"/>
    <w:rsid w:val="00245D94"/>
    <w:rsid w:val="00247907"/>
    <w:rsid w:val="00281AB0"/>
    <w:rsid w:val="0029270D"/>
    <w:rsid w:val="002C730D"/>
    <w:rsid w:val="002D4E98"/>
    <w:rsid w:val="00337F8F"/>
    <w:rsid w:val="00374C90"/>
    <w:rsid w:val="00391751"/>
    <w:rsid w:val="003A5D94"/>
    <w:rsid w:val="003A7FC0"/>
    <w:rsid w:val="003C4A24"/>
    <w:rsid w:val="003F3DE7"/>
    <w:rsid w:val="003F733D"/>
    <w:rsid w:val="004133BA"/>
    <w:rsid w:val="00431C8E"/>
    <w:rsid w:val="0043582C"/>
    <w:rsid w:val="004B018D"/>
    <w:rsid w:val="004B5391"/>
    <w:rsid w:val="004C52A1"/>
    <w:rsid w:val="004D4B55"/>
    <w:rsid w:val="004D795D"/>
    <w:rsid w:val="005054E7"/>
    <w:rsid w:val="0052650E"/>
    <w:rsid w:val="00532939"/>
    <w:rsid w:val="00534158"/>
    <w:rsid w:val="005437D0"/>
    <w:rsid w:val="00543B45"/>
    <w:rsid w:val="00576774"/>
    <w:rsid w:val="00580A39"/>
    <w:rsid w:val="005A3997"/>
    <w:rsid w:val="005E468E"/>
    <w:rsid w:val="005F4D15"/>
    <w:rsid w:val="006037AD"/>
    <w:rsid w:val="00627EE1"/>
    <w:rsid w:val="0066551C"/>
    <w:rsid w:val="00672F20"/>
    <w:rsid w:val="00672F4D"/>
    <w:rsid w:val="006B3692"/>
    <w:rsid w:val="006C3F61"/>
    <w:rsid w:val="006E495A"/>
    <w:rsid w:val="006E5DDE"/>
    <w:rsid w:val="006E6BC2"/>
    <w:rsid w:val="007167EE"/>
    <w:rsid w:val="00717B93"/>
    <w:rsid w:val="00726385"/>
    <w:rsid w:val="00726A6B"/>
    <w:rsid w:val="00734C1B"/>
    <w:rsid w:val="00756A0D"/>
    <w:rsid w:val="0076341F"/>
    <w:rsid w:val="00780890"/>
    <w:rsid w:val="007B4EFE"/>
    <w:rsid w:val="008438C4"/>
    <w:rsid w:val="008578CD"/>
    <w:rsid w:val="008A08F5"/>
    <w:rsid w:val="008A6E79"/>
    <w:rsid w:val="008C76D6"/>
    <w:rsid w:val="00940AA9"/>
    <w:rsid w:val="00960C50"/>
    <w:rsid w:val="0098545B"/>
    <w:rsid w:val="009933F8"/>
    <w:rsid w:val="009E6880"/>
    <w:rsid w:val="009F68A3"/>
    <w:rsid w:val="00A36A06"/>
    <w:rsid w:val="00A67870"/>
    <w:rsid w:val="00A758AC"/>
    <w:rsid w:val="00A818DD"/>
    <w:rsid w:val="00B17AF7"/>
    <w:rsid w:val="00B23A11"/>
    <w:rsid w:val="00B3070D"/>
    <w:rsid w:val="00B33398"/>
    <w:rsid w:val="00B44F44"/>
    <w:rsid w:val="00B52A8D"/>
    <w:rsid w:val="00B537CB"/>
    <w:rsid w:val="00B5663C"/>
    <w:rsid w:val="00B86324"/>
    <w:rsid w:val="00B95E45"/>
    <w:rsid w:val="00BA757F"/>
    <w:rsid w:val="00BE28C4"/>
    <w:rsid w:val="00C0573F"/>
    <w:rsid w:val="00C069FF"/>
    <w:rsid w:val="00C06CC7"/>
    <w:rsid w:val="00C079ED"/>
    <w:rsid w:val="00C702B3"/>
    <w:rsid w:val="00C81B3D"/>
    <w:rsid w:val="00C945C9"/>
    <w:rsid w:val="00C97025"/>
    <w:rsid w:val="00CA26A4"/>
    <w:rsid w:val="00CA6957"/>
    <w:rsid w:val="00CB4A84"/>
    <w:rsid w:val="00D62821"/>
    <w:rsid w:val="00D634F2"/>
    <w:rsid w:val="00D9016E"/>
    <w:rsid w:val="00D92FF8"/>
    <w:rsid w:val="00DC33A7"/>
    <w:rsid w:val="00E06818"/>
    <w:rsid w:val="00E15B9E"/>
    <w:rsid w:val="00E53CDE"/>
    <w:rsid w:val="00EC5E14"/>
    <w:rsid w:val="00EF6845"/>
    <w:rsid w:val="00F35F2C"/>
    <w:rsid w:val="00F44091"/>
    <w:rsid w:val="00F65888"/>
    <w:rsid w:val="00F70789"/>
    <w:rsid w:val="00F71337"/>
    <w:rsid w:val="00FB2F9C"/>
    <w:rsid w:val="00FB3D98"/>
    <w:rsid w:val="00FB716E"/>
    <w:rsid w:val="00FE0053"/>
    <w:rsid w:val="00FE35D3"/>
    <w:rsid w:val="06F66F6F"/>
    <w:rsid w:val="086A13D1"/>
    <w:rsid w:val="0DD6672E"/>
    <w:rsid w:val="18E78C7E"/>
    <w:rsid w:val="2017ACC8"/>
    <w:rsid w:val="31B5297E"/>
    <w:rsid w:val="326A844A"/>
    <w:rsid w:val="33FF34C3"/>
    <w:rsid w:val="4678057B"/>
    <w:rsid w:val="499E12EB"/>
    <w:rsid w:val="52FFA566"/>
    <w:rsid w:val="630999A8"/>
    <w:rsid w:val="67534D48"/>
    <w:rsid w:val="6D36FD20"/>
    <w:rsid w:val="771E6903"/>
    <w:rsid w:val="77537A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B141"/>
  <w15:docId w15:val="{EDCE9696-24EA-45BC-ABB1-4C010CA3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73F"/>
    <w:pPr>
      <w:keepNext/>
      <w:keepLines/>
      <w:spacing w:before="240" w:after="0"/>
      <w:outlineLvl w:val="0"/>
    </w:pPr>
    <w:rPr>
      <w:rFonts w:asciiTheme="majorHAnsi" w:eastAsiaTheme="majorEastAsia" w:hAnsiTheme="majorHAnsi" w:cstheme="majorBidi"/>
      <w:color w:val="20E7FF" w:themeColor="accent1" w:themeShade="BF"/>
      <w:sz w:val="32"/>
      <w:szCs w:val="32"/>
    </w:rPr>
  </w:style>
  <w:style w:type="paragraph" w:styleId="Heading2">
    <w:name w:val="heading 2"/>
    <w:basedOn w:val="Normal"/>
    <w:next w:val="Normal"/>
    <w:link w:val="Heading2Char"/>
    <w:uiPriority w:val="9"/>
    <w:unhideWhenUsed/>
    <w:qFormat/>
    <w:rsid w:val="00C0573F"/>
    <w:pPr>
      <w:keepNext/>
      <w:keepLines/>
      <w:spacing w:before="40" w:after="0"/>
      <w:outlineLvl w:val="1"/>
    </w:pPr>
    <w:rPr>
      <w:rFonts w:asciiTheme="majorHAnsi" w:eastAsiaTheme="majorEastAsia" w:hAnsiTheme="majorHAnsi" w:cstheme="majorBidi"/>
      <w:color w:val="20E7F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025"/>
    <w:pPr>
      <w:tabs>
        <w:tab w:val="center" w:pos="4819"/>
        <w:tab w:val="right" w:pos="9638"/>
      </w:tabs>
      <w:spacing w:after="0" w:line="240" w:lineRule="auto"/>
    </w:pPr>
  </w:style>
  <w:style w:type="character" w:customStyle="1" w:styleId="HeaderChar">
    <w:name w:val="Header Char"/>
    <w:basedOn w:val="DefaultParagraphFont"/>
    <w:link w:val="Header"/>
    <w:uiPriority w:val="99"/>
    <w:rsid w:val="00C97025"/>
  </w:style>
  <w:style w:type="paragraph" w:styleId="Footer">
    <w:name w:val="footer"/>
    <w:basedOn w:val="Normal"/>
    <w:link w:val="FooterChar"/>
    <w:uiPriority w:val="99"/>
    <w:unhideWhenUsed/>
    <w:rsid w:val="00C97025"/>
    <w:pPr>
      <w:tabs>
        <w:tab w:val="center" w:pos="4819"/>
        <w:tab w:val="right" w:pos="9638"/>
      </w:tabs>
      <w:spacing w:after="0" w:line="240" w:lineRule="auto"/>
    </w:pPr>
  </w:style>
  <w:style w:type="character" w:customStyle="1" w:styleId="FooterChar">
    <w:name w:val="Footer Char"/>
    <w:basedOn w:val="DefaultParagraphFont"/>
    <w:link w:val="Footer"/>
    <w:uiPriority w:val="99"/>
    <w:rsid w:val="00C97025"/>
  </w:style>
  <w:style w:type="paragraph" w:customStyle="1" w:styleId="SYSPotsikko">
    <w:name w:val="SYS Pääotsikko"/>
    <w:basedOn w:val="Normal"/>
    <w:link w:val="SYSPotsikkoChar"/>
    <w:qFormat/>
    <w:rsid w:val="00F71337"/>
    <w:rPr>
      <w:rFonts w:ascii="Oswald" w:hAnsi="Oswald"/>
      <w:sz w:val="52"/>
    </w:rPr>
  </w:style>
  <w:style w:type="character" w:customStyle="1" w:styleId="SYSPotsikkoChar">
    <w:name w:val="SYS Pääotsikko Char"/>
    <w:basedOn w:val="DefaultParagraphFont"/>
    <w:link w:val="SYSPotsikko"/>
    <w:rsid w:val="00F71337"/>
    <w:rPr>
      <w:rFonts w:ascii="Oswald" w:hAnsi="Oswald"/>
      <w:sz w:val="52"/>
    </w:rPr>
  </w:style>
  <w:style w:type="paragraph" w:customStyle="1" w:styleId="SYSAlaotsikko">
    <w:name w:val="SYS Alaotsikko"/>
    <w:basedOn w:val="SYSPotsikko"/>
    <w:link w:val="SYSAlaotsikkoChar"/>
    <w:qFormat/>
    <w:rsid w:val="005437D0"/>
    <w:rPr>
      <w:rFonts w:ascii="Roboto" w:hAnsi="Roboto" w:cstheme="minorHAnsi"/>
      <w:caps/>
      <w:color w:val="162029" w:themeColor="background1"/>
      <w:sz w:val="28"/>
    </w:rPr>
  </w:style>
  <w:style w:type="character" w:customStyle="1" w:styleId="SYSAlaotsikkoChar">
    <w:name w:val="SYS Alaotsikko Char"/>
    <w:basedOn w:val="SYSPotsikkoChar"/>
    <w:link w:val="SYSAlaotsikko"/>
    <w:rsid w:val="005437D0"/>
    <w:rPr>
      <w:rFonts w:ascii="Roboto" w:hAnsi="Roboto" w:cstheme="minorHAnsi"/>
      <w:caps/>
      <w:color w:val="162029" w:themeColor="background1"/>
      <w:sz w:val="28"/>
    </w:rPr>
  </w:style>
  <w:style w:type="paragraph" w:customStyle="1" w:styleId="SYSleipteksti">
    <w:name w:val="SYS leipäteksti"/>
    <w:basedOn w:val="SYSAlaotsikko"/>
    <w:link w:val="SYSleiptekstiChar"/>
    <w:qFormat/>
    <w:rsid w:val="00F44091"/>
    <w:pPr>
      <w:jc w:val="both"/>
    </w:pPr>
    <w:rPr>
      <w:caps w:val="0"/>
      <w:sz w:val="24"/>
    </w:rPr>
  </w:style>
  <w:style w:type="character" w:customStyle="1" w:styleId="SYSleiptekstiChar">
    <w:name w:val="SYS leipäteksti Char"/>
    <w:basedOn w:val="SYSAlaotsikkoChar"/>
    <w:link w:val="SYSleipteksti"/>
    <w:rsid w:val="00F44091"/>
    <w:rPr>
      <w:rFonts w:ascii="Roboto" w:hAnsi="Roboto" w:cstheme="minorHAnsi"/>
      <w:caps w:val="0"/>
      <w:color w:val="162029" w:themeColor="background1"/>
      <w:sz w:val="24"/>
    </w:rPr>
  </w:style>
  <w:style w:type="character" w:customStyle="1" w:styleId="Heading1Char">
    <w:name w:val="Heading 1 Char"/>
    <w:basedOn w:val="DefaultParagraphFont"/>
    <w:link w:val="Heading1"/>
    <w:uiPriority w:val="9"/>
    <w:rsid w:val="00C0573F"/>
    <w:rPr>
      <w:rFonts w:asciiTheme="majorHAnsi" w:eastAsiaTheme="majorEastAsia" w:hAnsiTheme="majorHAnsi" w:cstheme="majorBidi"/>
      <w:color w:val="20E7FF" w:themeColor="accent1" w:themeShade="BF"/>
      <w:sz w:val="32"/>
      <w:szCs w:val="32"/>
    </w:rPr>
  </w:style>
  <w:style w:type="character" w:customStyle="1" w:styleId="Heading2Char">
    <w:name w:val="Heading 2 Char"/>
    <w:basedOn w:val="DefaultParagraphFont"/>
    <w:link w:val="Heading2"/>
    <w:uiPriority w:val="9"/>
    <w:rsid w:val="00C0573F"/>
    <w:rPr>
      <w:rFonts w:asciiTheme="majorHAnsi" w:eastAsiaTheme="majorEastAsia" w:hAnsiTheme="majorHAnsi" w:cstheme="majorBidi"/>
      <w:color w:val="20E7FF" w:themeColor="accent1" w:themeShade="BF"/>
      <w:sz w:val="26"/>
      <w:szCs w:val="26"/>
    </w:rPr>
  </w:style>
  <w:style w:type="character" w:styleId="Hyperlink">
    <w:name w:val="Hyperlink"/>
    <w:basedOn w:val="DefaultParagraphFont"/>
    <w:uiPriority w:val="99"/>
    <w:unhideWhenUsed/>
    <w:rsid w:val="00C0573F"/>
    <w:rPr>
      <w:color w:val="81F2FF" w:themeColor="hyperlink"/>
      <w:u w:val="single"/>
    </w:rPr>
  </w:style>
  <w:style w:type="character" w:styleId="UnresolvedMention">
    <w:name w:val="Unresolved Mention"/>
    <w:basedOn w:val="DefaultParagraphFont"/>
    <w:uiPriority w:val="99"/>
    <w:semiHidden/>
    <w:unhideWhenUsed/>
    <w:rsid w:val="00C0573F"/>
    <w:rPr>
      <w:color w:val="605E5C"/>
      <w:shd w:val="clear" w:color="auto" w:fill="E1DFDD"/>
    </w:rPr>
  </w:style>
  <w:style w:type="paragraph" w:styleId="ListParagraph">
    <w:name w:val="List Paragraph"/>
    <w:basedOn w:val="Normal"/>
    <w:link w:val="ListParagraphChar"/>
    <w:uiPriority w:val="34"/>
    <w:qFormat/>
    <w:rsid w:val="00B17AF7"/>
    <w:pPr>
      <w:ind w:left="720"/>
      <w:contextualSpacing/>
    </w:pPr>
  </w:style>
  <w:style w:type="paragraph" w:styleId="CommentText">
    <w:name w:val="annotation text"/>
    <w:basedOn w:val="Normal"/>
    <w:link w:val="CommentTextChar"/>
    <w:uiPriority w:val="99"/>
    <w:semiHidden/>
    <w:unhideWhenUsed/>
    <w:rsid w:val="00213F68"/>
    <w:pPr>
      <w:tabs>
        <w:tab w:val="left" w:pos="1304"/>
        <w:tab w:val="left" w:pos="2552"/>
        <w:tab w:val="left" w:pos="3912"/>
        <w:tab w:val="left" w:pos="5216"/>
        <w:tab w:val="left" w:pos="6521"/>
        <w:tab w:val="left" w:pos="7825"/>
        <w:tab w:val="left" w:pos="9129"/>
        <w:tab w:val="left" w:pos="10433"/>
      </w:tabs>
      <w:spacing w:after="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semiHidden/>
    <w:rsid w:val="00213F68"/>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sid w:val="00213F68"/>
    <w:rPr>
      <w:sz w:val="16"/>
      <w:szCs w:val="16"/>
    </w:rPr>
  </w:style>
  <w:style w:type="paragraph" w:styleId="BalloonText">
    <w:name w:val="Balloon Text"/>
    <w:basedOn w:val="Normal"/>
    <w:link w:val="BalloonTextChar"/>
    <w:uiPriority w:val="99"/>
    <w:semiHidden/>
    <w:unhideWhenUsed/>
    <w:rsid w:val="00213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F68"/>
    <w:rPr>
      <w:rFonts w:ascii="Segoe UI" w:hAnsi="Segoe UI" w:cs="Segoe UI"/>
      <w:sz w:val="18"/>
      <w:szCs w:val="18"/>
    </w:rPr>
  </w:style>
  <w:style w:type="paragraph" w:customStyle="1" w:styleId="tabulka-zarovnanidoleva">
    <w:name w:val="tabulka - zarovnani do leva"/>
    <w:basedOn w:val="Normal"/>
    <w:link w:val="tabulka-zarovnanidolevaChar"/>
    <w:uiPriority w:val="99"/>
    <w:rsid w:val="00726A6B"/>
    <w:pPr>
      <w:spacing w:after="0" w:line="240" w:lineRule="auto"/>
    </w:pPr>
    <w:rPr>
      <w:rFonts w:ascii="Corbel" w:eastAsia="MS Mincho" w:hAnsi="Corbel" w:cs="Times New Roman"/>
      <w:color w:val="333333"/>
      <w:kern w:val="0"/>
      <w:sz w:val="18"/>
      <w:szCs w:val="18"/>
      <w:lang w:val="en-US" w:eastAsia="cs-CZ"/>
      <w14:ligatures w14:val="none"/>
    </w:rPr>
  </w:style>
  <w:style w:type="character" w:customStyle="1" w:styleId="tabulka-zarovnanidolevaChar">
    <w:name w:val="tabulka - zarovnani do leva Char"/>
    <w:link w:val="tabulka-zarovnanidoleva"/>
    <w:uiPriority w:val="99"/>
    <w:locked/>
    <w:rsid w:val="00726A6B"/>
    <w:rPr>
      <w:rFonts w:ascii="Corbel" w:eastAsia="MS Mincho" w:hAnsi="Corbel" w:cs="Times New Roman"/>
      <w:color w:val="333333"/>
      <w:kern w:val="0"/>
      <w:sz w:val="18"/>
      <w:szCs w:val="18"/>
      <w:lang w:val="en-US" w:eastAsia="cs-CZ"/>
      <w14:ligatures w14:val="none"/>
    </w:rPr>
  </w:style>
  <w:style w:type="table" w:styleId="TableGrid">
    <w:name w:val="Table Grid"/>
    <w:basedOn w:val="TableNormal"/>
    <w:uiPriority w:val="39"/>
    <w:rsid w:val="00726A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26A6B"/>
  </w:style>
  <w:style w:type="paragraph" w:styleId="CommentSubject">
    <w:name w:val="annotation subject"/>
    <w:basedOn w:val="CommentText"/>
    <w:next w:val="CommentText"/>
    <w:link w:val="CommentSubjectChar"/>
    <w:uiPriority w:val="99"/>
    <w:semiHidden/>
    <w:unhideWhenUsed/>
    <w:rsid w:val="0043582C"/>
    <w:pPr>
      <w:tabs>
        <w:tab w:val="clear" w:pos="1304"/>
        <w:tab w:val="clear" w:pos="2552"/>
        <w:tab w:val="clear" w:pos="3912"/>
        <w:tab w:val="clear" w:pos="5216"/>
        <w:tab w:val="clear" w:pos="6521"/>
        <w:tab w:val="clear" w:pos="7825"/>
        <w:tab w:val="clear" w:pos="9129"/>
        <w:tab w:val="clear" w:pos="10433"/>
      </w:tabs>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43582C"/>
    <w:rPr>
      <w:rFonts w:ascii="Arial" w:eastAsia="Times New Roman" w:hAnsi="Arial" w:cs="Times New Roman"/>
      <w:b/>
      <w:bCs/>
      <w:kern w:val="0"/>
      <w:sz w:val="20"/>
      <w:szCs w:val="20"/>
      <w14:ligatures w14:val="none"/>
    </w:rPr>
  </w:style>
  <w:style w:type="paragraph" w:customStyle="1" w:styleId="alaotsikko">
    <w:name w:val="alaotsikko"/>
    <w:basedOn w:val="Normal"/>
    <w:link w:val="alaotsikkoChar"/>
    <w:qFormat/>
    <w:rsid w:val="00BA757F"/>
    <w:pPr>
      <w:spacing w:line="240" w:lineRule="auto"/>
      <w:ind w:left="360" w:hanging="360"/>
      <w:contextualSpacing/>
    </w:pPr>
    <w:rPr>
      <w:rFonts w:ascii="Times New Roman" w:hAnsi="Times New Roman" w:cs="Times New Roman"/>
      <w:b/>
      <w:bCs/>
      <w:noProof/>
      <w:kern w:val="0"/>
      <w:sz w:val="24"/>
      <w:lang w:val="en-GB"/>
      <w14:ligatures w14:val="none"/>
    </w:rPr>
  </w:style>
  <w:style w:type="character" w:customStyle="1" w:styleId="alaotsikkoChar">
    <w:name w:val="alaotsikko Char"/>
    <w:basedOn w:val="DefaultParagraphFont"/>
    <w:link w:val="alaotsikko"/>
    <w:rsid w:val="00BA757F"/>
    <w:rPr>
      <w:rFonts w:ascii="Times New Roman" w:hAnsi="Times New Roman" w:cs="Times New Roman"/>
      <w:b/>
      <w:bCs/>
      <w:noProof/>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fo/funding-tenders/opportunities/docs/2021-2027/horizon/guidance/programme-guide_horizon_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ka.fi/en/research-funding/apply-for-funding/how-to-apply-for-funding/az-index-of-application-guidelines2/data-management-plan/data-management-pl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Mukautettu 1">
      <a:dk1>
        <a:srgbClr val="FFFFFF"/>
      </a:dk1>
      <a:lt1>
        <a:srgbClr val="162029"/>
      </a:lt1>
      <a:dk2>
        <a:srgbClr val="FFFFFF"/>
      </a:dk2>
      <a:lt2>
        <a:srgbClr val="162029"/>
      </a:lt2>
      <a:accent1>
        <a:srgbClr val="81F2FF"/>
      </a:accent1>
      <a:accent2>
        <a:srgbClr val="CC014E"/>
      </a:accent2>
      <a:accent3>
        <a:srgbClr val="0B3140"/>
      </a:accent3>
      <a:accent4>
        <a:srgbClr val="81F2FF"/>
      </a:accent4>
      <a:accent5>
        <a:srgbClr val="CC014E"/>
      </a:accent5>
      <a:accent6>
        <a:srgbClr val="162029"/>
      </a:accent6>
      <a:hlink>
        <a:srgbClr val="81F2FF"/>
      </a:hlink>
      <a:folHlink>
        <a:srgbClr val="CC014E"/>
      </a:folHlink>
    </a:clrScheme>
    <a:fontScheme name="SYS-life">
      <a:majorFont>
        <a:latin typeface="Oswa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2103230AA6548B4410C39C14D2A68" ma:contentTypeVersion="11" ma:contentTypeDescription="Create a new document." ma:contentTypeScope="" ma:versionID="5c0855d399b30c17e0c3bf2f82a10636">
  <xsd:schema xmlns:xsd="http://www.w3.org/2001/XMLSchema" xmlns:xs="http://www.w3.org/2001/XMLSchema" xmlns:p="http://schemas.microsoft.com/office/2006/metadata/properties" xmlns:ns2="24da9c50-27f5-4080-889c-f2aeabe1d6d1" targetNamespace="http://schemas.microsoft.com/office/2006/metadata/properties" ma:root="true" ma:fieldsID="e7c5bd6246c2c97eb60804c741f54214" ns2:_="">
    <xsd:import namespace="24da9c50-27f5-4080-889c-f2aeabe1d6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a9c50-27f5-4080-889c-f2aeabe1d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83825-fb8d-42b2-af4d-523da4d0f3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da9c50-27f5-4080-889c-f2aeabe1d6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86FA67-8363-497F-B2EC-137815B37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a9c50-27f5-4080-889c-f2aeabe1d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E963D-AB7D-49FE-945D-5B3E554ABBB1}">
  <ds:schemaRefs>
    <ds:schemaRef ds:uri="http://schemas.microsoft.com/sharepoint/v3/contenttype/forms"/>
  </ds:schemaRefs>
</ds:datastoreItem>
</file>

<file path=customXml/itemProps3.xml><?xml version="1.0" encoding="utf-8"?>
<ds:datastoreItem xmlns:ds="http://schemas.openxmlformats.org/officeDocument/2006/customXml" ds:itemID="{DD04759D-0ACA-4A55-A99A-3AD0D9D98EA9}">
  <ds:schemaRefs>
    <ds:schemaRef ds:uri="http://schemas.openxmlformats.org/officeDocument/2006/bibliography"/>
  </ds:schemaRefs>
</ds:datastoreItem>
</file>

<file path=customXml/itemProps4.xml><?xml version="1.0" encoding="utf-8"?>
<ds:datastoreItem xmlns:ds="http://schemas.openxmlformats.org/officeDocument/2006/customXml" ds:itemID="{CFD5A4BF-D01E-4ED7-B356-8ACCDF818DFB}">
  <ds:schemaRefs>
    <ds:schemaRef ds:uri="http://schemas.microsoft.com/office/2006/metadata/properties"/>
    <ds:schemaRef ds:uri="http://schemas.microsoft.com/office/infopath/2007/PartnerControls"/>
    <ds:schemaRef ds:uri="24da9c50-27f5-4080-889c-f2aeabe1d6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Links>
    <vt:vector size="12" baseType="variant">
      <vt:variant>
        <vt:i4>7602223</vt:i4>
      </vt:variant>
      <vt:variant>
        <vt:i4>3</vt:i4>
      </vt:variant>
      <vt:variant>
        <vt:i4>0</vt:i4>
      </vt:variant>
      <vt:variant>
        <vt:i4>5</vt:i4>
      </vt:variant>
      <vt:variant>
        <vt:lpwstr>https://ec.europa.eu/info/funding-tenders/opportunities/docs/2021-2027/horizon/guidance/programme-guide_horizon_en.pdf</vt:lpwstr>
      </vt:variant>
      <vt:variant>
        <vt:lpwstr/>
      </vt:variant>
      <vt:variant>
        <vt:i4>5832725</vt:i4>
      </vt:variant>
      <vt:variant>
        <vt:i4>0</vt:i4>
      </vt:variant>
      <vt:variant>
        <vt:i4>0</vt:i4>
      </vt:variant>
      <vt:variant>
        <vt:i4>5</vt:i4>
      </vt:variant>
      <vt:variant>
        <vt:lpwstr>https://www.aka.fi/en/research-funding/apply-for-funding/how-to-apply-for-funding/az-index-of-application-guidelines2/data-management-plan/data-management-plan/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Paula Inkeroinen</cp:lastModifiedBy>
  <cp:revision>2</cp:revision>
  <dcterms:created xsi:type="dcterms:W3CDTF">2025-03-11T10:32:00Z</dcterms:created>
  <dcterms:modified xsi:type="dcterms:W3CDTF">2025-03-11T10:32:00Z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0x0101005A02103230AA6548B4410C39C14D2A68</vt:lpwstr>
  </property>
  <property fmtid="{D5CDD505-2E9C-101B-9397-08002B2CF9AE}" pid="3" name="MediaServiceImageTags">
    <vt:lpwstr/>
  </property>
</Properties>
</file>